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B" w:rsidRDefault="003836CB" w:rsidP="003836C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Уроки 3-Б класса на пятницу 17.04.20года</w:t>
      </w:r>
    </w:p>
    <w:tbl>
      <w:tblPr>
        <w:tblStyle w:val="a4"/>
        <w:tblW w:w="0" w:type="auto"/>
        <w:tblInd w:w="0" w:type="dxa"/>
        <w:tblLayout w:type="fixed"/>
        <w:tblLook w:val="04A0"/>
      </w:tblPr>
      <w:tblGrid>
        <w:gridCol w:w="2093"/>
        <w:gridCol w:w="5953"/>
        <w:gridCol w:w="1525"/>
      </w:tblGrid>
      <w:tr w:rsidR="003836CB" w:rsidTr="003836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CB" w:rsidRDefault="003836CB">
            <w:r>
              <w:t>1. Окружающий мир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>
            <w:r>
              <w:rPr>
                <w:rFonts w:ascii="Times New Roman" w:hAnsi="Times New Roman" w:cs="Times New Roman"/>
                <w:sz w:val="20"/>
                <w:szCs w:val="20"/>
              </w:rPr>
              <w:t>Тема. На севере Европы. В центре Европы.  Что такое Бенилюкс.</w:t>
            </w:r>
          </w:p>
          <w:p w:rsidR="003836CB" w:rsidRDefault="003836CB"/>
          <w:p w:rsidR="003836CB" w:rsidRDefault="003836CB">
            <w:hyperlink r:id="rId4" w:history="1">
              <w:r>
                <w:rPr>
                  <w:rStyle w:val="a3"/>
                </w:rPr>
                <w:t>https://www.youtube.com/watch?v=Jjad_pbQkBk</w:t>
              </w:r>
            </w:hyperlink>
          </w:p>
          <w:p w:rsidR="003836CB" w:rsidRDefault="003836CB"/>
          <w:p w:rsidR="003836CB" w:rsidRDefault="003836CB">
            <w:hyperlink r:id="rId5" w:history="1">
              <w:r>
                <w:rPr>
                  <w:rStyle w:val="a3"/>
                </w:rPr>
                <w:t>https://www.youtube.com/watch?v=GNlJBHCjksM</w:t>
              </w:r>
            </w:hyperlink>
          </w:p>
          <w:p w:rsidR="003836CB" w:rsidRDefault="003836CB"/>
          <w:p w:rsidR="003836CB" w:rsidRDefault="003836CB">
            <w:hyperlink r:id="rId6" w:history="1">
              <w:r>
                <w:rPr>
                  <w:rStyle w:val="a3"/>
                </w:rPr>
                <w:t>https://www.youtube.com/watch?v=X51Iek-w2MM</w:t>
              </w:r>
            </w:hyperlink>
          </w:p>
          <w:p w:rsidR="003836CB" w:rsidRDefault="00383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6CB" w:rsidRDefault="0038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материалом.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CB" w:rsidRDefault="003836CB">
            <w:r>
              <w:t>Задания переслать 17.04.20г.</w:t>
            </w:r>
          </w:p>
        </w:tc>
      </w:tr>
      <w:tr w:rsidR="003836CB" w:rsidTr="003836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CB" w:rsidRDefault="003836CB">
            <w:r>
              <w:t>2. Математика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Тема. Приёмы письменного умножения в пределах 1000. Закрепление. Повторение пройденного по теме "Что узнали? Чему научились?"</w:t>
            </w:r>
          </w:p>
          <w:p w:rsidR="003836CB" w:rsidRDefault="0038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Тест" Проверим себя и оценим свои достижения"</w:t>
            </w:r>
          </w:p>
          <w:p w:rsidR="003836CB" w:rsidRDefault="0038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работа№8. "Приёмы письменного умножения и деления в пределах 1000".</w:t>
            </w:r>
          </w:p>
          <w:p w:rsidR="003836CB" w:rsidRDefault="003836CB">
            <w:hyperlink r:id="rId7" w:history="1">
              <w:r>
                <w:rPr>
                  <w:rStyle w:val="a3"/>
                </w:rPr>
                <w:t>https://www.youtube.com/watch?v=94qUkuCK7l4</w:t>
              </w:r>
            </w:hyperlink>
          </w:p>
          <w:p w:rsidR="003836CB" w:rsidRDefault="003836CB">
            <w:r>
              <w:t>Выполнить контрольную работу №8. Квадратик в контрольной обозначает умножение. Вариант - по желанию.</w:t>
            </w:r>
          </w:p>
          <w:p w:rsidR="003836CB" w:rsidRDefault="003836CB"/>
          <w:p w:rsidR="003836CB" w:rsidRDefault="003836CB">
            <w:r>
              <w:rPr>
                <w:noProof/>
              </w:rPr>
              <w:lastRenderedPageBreak/>
              <w:drawing>
                <wp:inline distT="0" distB="0" distL="0" distR="0">
                  <wp:extent cx="5935980" cy="8442960"/>
                  <wp:effectExtent l="19050" t="0" r="7620" b="0"/>
                  <wp:docPr id="1" name="Рисунок 1" descr="img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980" cy="844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CB" w:rsidRDefault="003836CB">
            <w:r>
              <w:lastRenderedPageBreak/>
              <w:t>Задания переслать 17.04.20г.</w:t>
            </w:r>
          </w:p>
        </w:tc>
      </w:tr>
      <w:tr w:rsidR="003836CB" w:rsidTr="003836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CB" w:rsidRDefault="003836CB">
            <w:r>
              <w:lastRenderedPageBreak/>
              <w:t>3. Физическая культура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Тема. Подвижные игры на основе баскетбола. Ловля и передача мяча в движении в квадратах. Броски в цель (щит). ОРУ. Развитие ловкости при броске мяча в корзину. Ведение мяча с изменением скорости. Развитие координационных способностей. П/и "Ноги от земли". игра в мини-баскетбол.</w:t>
            </w:r>
          </w:p>
          <w:p w:rsidR="003836CB" w:rsidRDefault="003836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6CB" w:rsidRDefault="003836CB">
            <w:hyperlink r:id="rId9" w:history="1">
              <w:r>
                <w:rPr>
                  <w:rStyle w:val="a3"/>
                </w:rPr>
                <w:t>https://www.youtube.com/watch?v=hdGU3dfdSwA</w:t>
              </w:r>
            </w:hyperlink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6CB" w:rsidRDefault="003836CB">
            <w:r>
              <w:lastRenderedPageBreak/>
              <w:t>Игра во дворе.</w:t>
            </w:r>
          </w:p>
        </w:tc>
      </w:tr>
      <w:tr w:rsidR="003836CB" w:rsidTr="003836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</w:tr>
      <w:tr w:rsidR="003836CB" w:rsidTr="003836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</w:tr>
      <w:tr w:rsidR="003836CB" w:rsidTr="003836CB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6CB" w:rsidRDefault="003836CB"/>
        </w:tc>
      </w:tr>
    </w:tbl>
    <w:p w:rsidR="003836CB" w:rsidRDefault="003836CB" w:rsidP="003836CB"/>
    <w:p w:rsidR="003836CB" w:rsidRDefault="003836CB" w:rsidP="003836CB">
      <w:pPr>
        <w:rPr>
          <w:sz w:val="32"/>
          <w:szCs w:val="32"/>
        </w:rPr>
      </w:pPr>
    </w:p>
    <w:p w:rsidR="003836CB" w:rsidRDefault="003836CB" w:rsidP="003836CB">
      <w:pPr>
        <w:rPr>
          <w:sz w:val="32"/>
          <w:szCs w:val="32"/>
        </w:rPr>
      </w:pPr>
    </w:p>
    <w:p w:rsidR="009659F2" w:rsidRDefault="009659F2"/>
    <w:sectPr w:rsidR="0096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36CB"/>
    <w:rsid w:val="003836CB"/>
    <w:rsid w:val="009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6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36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3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4qUkuCK7l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51Iek-w2M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NlJBHCjks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jad_pbQkBk" TargetMode="External"/><Relationship Id="rId9" Type="http://schemas.openxmlformats.org/officeDocument/2006/relationships/hyperlink" Target="https://www.youtube.com/watch?v=hdGU3dfdSw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2020-04-14T20:44:00Z</dcterms:created>
  <dcterms:modified xsi:type="dcterms:W3CDTF">2020-04-14T20:44:00Z</dcterms:modified>
</cp:coreProperties>
</file>